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053" w:rsidRPr="004C6E2A" w:rsidRDefault="00366053" w:rsidP="004C6E2A">
      <w:pPr>
        <w:spacing w:line="276" w:lineRule="auto"/>
        <w:ind w:left="11" w:firstLine="553"/>
        <w:contextualSpacing/>
        <w:jc w:val="center"/>
        <w:rPr>
          <w:sz w:val="28"/>
          <w:szCs w:val="28"/>
        </w:rPr>
      </w:pPr>
      <w:r w:rsidRPr="004C6E2A">
        <w:rPr>
          <w:b/>
          <w:sz w:val="28"/>
          <w:szCs w:val="28"/>
        </w:rPr>
        <w:t>ПОСТАНОВЛЕНИЕ</w:t>
      </w:r>
    </w:p>
    <w:p w:rsidR="00366053" w:rsidRPr="004C6E2A" w:rsidRDefault="00366053" w:rsidP="004C6E2A">
      <w:pPr>
        <w:jc w:val="center"/>
        <w:outlineLvl w:val="0"/>
        <w:rPr>
          <w:b/>
          <w:sz w:val="28"/>
          <w:szCs w:val="28"/>
        </w:rPr>
      </w:pPr>
      <w:r w:rsidRPr="004C6E2A">
        <w:rPr>
          <w:b/>
          <w:sz w:val="28"/>
          <w:szCs w:val="28"/>
        </w:rPr>
        <w:t>Администрации Осецкого сельского поселения</w:t>
      </w:r>
    </w:p>
    <w:p w:rsidR="00366053" w:rsidRPr="004C6E2A" w:rsidRDefault="00366053" w:rsidP="004C6E2A">
      <w:pPr>
        <w:jc w:val="center"/>
        <w:outlineLvl w:val="0"/>
        <w:rPr>
          <w:b/>
          <w:sz w:val="28"/>
          <w:szCs w:val="28"/>
        </w:rPr>
      </w:pPr>
      <w:proofErr w:type="spellStart"/>
      <w:r w:rsidRPr="004C6E2A">
        <w:rPr>
          <w:b/>
          <w:sz w:val="28"/>
          <w:szCs w:val="28"/>
        </w:rPr>
        <w:t>Любимского</w:t>
      </w:r>
      <w:proofErr w:type="spellEnd"/>
      <w:r w:rsidRPr="004C6E2A">
        <w:rPr>
          <w:b/>
          <w:sz w:val="28"/>
          <w:szCs w:val="28"/>
        </w:rPr>
        <w:t xml:space="preserve"> муниципального района</w:t>
      </w:r>
    </w:p>
    <w:p w:rsidR="00366053" w:rsidRPr="004C6E2A" w:rsidRDefault="00366053" w:rsidP="004C6E2A">
      <w:pPr>
        <w:jc w:val="center"/>
        <w:outlineLvl w:val="0"/>
        <w:rPr>
          <w:b/>
          <w:sz w:val="28"/>
          <w:szCs w:val="28"/>
        </w:rPr>
      </w:pPr>
      <w:r w:rsidRPr="004C6E2A">
        <w:rPr>
          <w:b/>
          <w:sz w:val="28"/>
          <w:szCs w:val="28"/>
        </w:rPr>
        <w:t>Ярославской области</w:t>
      </w:r>
    </w:p>
    <w:p w:rsidR="00366053" w:rsidRDefault="00366053" w:rsidP="004C6E2A">
      <w:pPr>
        <w:jc w:val="center"/>
        <w:rPr>
          <w:sz w:val="36"/>
          <w:szCs w:val="36"/>
        </w:rPr>
      </w:pPr>
    </w:p>
    <w:p w:rsidR="00366053" w:rsidRPr="004C6E2A" w:rsidRDefault="00366053" w:rsidP="00366053">
      <w:pPr>
        <w:rPr>
          <w:rStyle w:val="14pt"/>
          <w:sz w:val="24"/>
          <w:szCs w:val="24"/>
        </w:rPr>
      </w:pPr>
      <w:r w:rsidRPr="004C6E2A">
        <w:rPr>
          <w:rStyle w:val="14pt"/>
          <w:sz w:val="24"/>
          <w:szCs w:val="24"/>
        </w:rPr>
        <w:t>от  1</w:t>
      </w:r>
      <w:r w:rsidR="00557D36">
        <w:rPr>
          <w:rStyle w:val="14pt"/>
          <w:sz w:val="24"/>
          <w:szCs w:val="24"/>
        </w:rPr>
        <w:t>4</w:t>
      </w:r>
      <w:bookmarkStart w:id="0" w:name="_GoBack"/>
      <w:bookmarkEnd w:id="0"/>
      <w:r w:rsidRPr="004C6E2A">
        <w:rPr>
          <w:rStyle w:val="14pt"/>
          <w:sz w:val="24"/>
          <w:szCs w:val="24"/>
        </w:rPr>
        <w:t xml:space="preserve">.02.2024 </w:t>
      </w:r>
      <w:r w:rsidRPr="004C6E2A">
        <w:rPr>
          <w:rStyle w:val="14pt"/>
          <w:color w:val="FF0000"/>
          <w:sz w:val="24"/>
          <w:szCs w:val="24"/>
        </w:rPr>
        <w:t xml:space="preserve"> </w:t>
      </w:r>
      <w:r w:rsidRPr="004C6E2A">
        <w:rPr>
          <w:rStyle w:val="14pt"/>
          <w:sz w:val="24"/>
          <w:szCs w:val="24"/>
        </w:rPr>
        <w:t xml:space="preserve">г.  № </w:t>
      </w:r>
      <w:r w:rsidR="000A321E">
        <w:rPr>
          <w:rStyle w:val="14pt"/>
          <w:sz w:val="24"/>
          <w:szCs w:val="24"/>
        </w:rPr>
        <w:t>10</w:t>
      </w:r>
      <w:r w:rsidRPr="004C6E2A">
        <w:rPr>
          <w:rStyle w:val="14pt"/>
          <w:sz w:val="24"/>
          <w:szCs w:val="24"/>
        </w:rPr>
        <w:t xml:space="preserve"> </w:t>
      </w:r>
    </w:p>
    <w:p w:rsidR="00366053" w:rsidRDefault="00366053" w:rsidP="00366053">
      <w:pPr>
        <w:rPr>
          <w:rStyle w:val="14pt"/>
        </w:rPr>
      </w:pPr>
    </w:p>
    <w:p w:rsidR="00366053" w:rsidRDefault="00366053" w:rsidP="00366053">
      <w:pPr>
        <w:rPr>
          <w:sz w:val="24"/>
        </w:rPr>
      </w:pPr>
      <w:r>
        <w:t xml:space="preserve">д. </w:t>
      </w:r>
      <w:proofErr w:type="spellStart"/>
      <w:r>
        <w:t>Рузбугино</w:t>
      </w:r>
      <w:proofErr w:type="spellEnd"/>
    </w:p>
    <w:p w:rsidR="00366053" w:rsidRDefault="00366053" w:rsidP="00366053">
      <w:pPr>
        <w:rPr>
          <w:rStyle w:val="14pt"/>
        </w:rPr>
      </w:pPr>
    </w:p>
    <w:p w:rsidR="00366053" w:rsidRPr="004C6E2A" w:rsidRDefault="00366053" w:rsidP="00366053">
      <w:pPr>
        <w:rPr>
          <w:color w:val="FF0000"/>
          <w:sz w:val="24"/>
          <w:szCs w:val="24"/>
        </w:rPr>
      </w:pPr>
      <w:r w:rsidRPr="004C6E2A">
        <w:rPr>
          <w:rStyle w:val="14pt"/>
          <w:sz w:val="24"/>
          <w:szCs w:val="24"/>
        </w:rPr>
        <w:t xml:space="preserve"> </w:t>
      </w:r>
      <w:r w:rsidRPr="004C6E2A">
        <w:rPr>
          <w:sz w:val="24"/>
          <w:szCs w:val="24"/>
        </w:rPr>
        <w:t>О проведен</w:t>
      </w:r>
      <w:proofErr w:type="gramStart"/>
      <w:r w:rsidRPr="004C6E2A">
        <w:rPr>
          <w:sz w:val="24"/>
          <w:szCs w:val="24"/>
        </w:rPr>
        <w:t>ии ау</w:t>
      </w:r>
      <w:proofErr w:type="gramEnd"/>
      <w:r w:rsidRPr="004C6E2A">
        <w:rPr>
          <w:sz w:val="24"/>
          <w:szCs w:val="24"/>
        </w:rPr>
        <w:t>кциона</w:t>
      </w:r>
    </w:p>
    <w:p w:rsidR="00366053" w:rsidRPr="004C6E2A" w:rsidRDefault="00366053" w:rsidP="00366053">
      <w:pPr>
        <w:rPr>
          <w:sz w:val="24"/>
          <w:szCs w:val="24"/>
        </w:rPr>
      </w:pPr>
      <w:r w:rsidRPr="004C6E2A">
        <w:rPr>
          <w:sz w:val="24"/>
          <w:szCs w:val="24"/>
        </w:rPr>
        <w:t>по продаже прав аренды</w:t>
      </w:r>
    </w:p>
    <w:p w:rsidR="00366053" w:rsidRPr="004C6E2A" w:rsidRDefault="00366053" w:rsidP="00366053">
      <w:pPr>
        <w:rPr>
          <w:sz w:val="24"/>
          <w:szCs w:val="24"/>
        </w:rPr>
      </w:pPr>
      <w:r w:rsidRPr="004C6E2A">
        <w:rPr>
          <w:sz w:val="24"/>
          <w:szCs w:val="24"/>
        </w:rPr>
        <w:t xml:space="preserve">земельного  участка  </w:t>
      </w:r>
      <w:proofErr w:type="gramStart"/>
      <w:r w:rsidRPr="004C6E2A">
        <w:rPr>
          <w:sz w:val="24"/>
          <w:szCs w:val="24"/>
        </w:rPr>
        <w:t>для</w:t>
      </w:r>
      <w:proofErr w:type="gramEnd"/>
    </w:p>
    <w:p w:rsidR="00366053" w:rsidRPr="004C6E2A" w:rsidRDefault="00366053" w:rsidP="00366053">
      <w:pPr>
        <w:rPr>
          <w:rStyle w:val="14pt"/>
          <w:sz w:val="24"/>
          <w:szCs w:val="24"/>
        </w:rPr>
      </w:pPr>
      <w:r w:rsidRPr="004C6E2A">
        <w:rPr>
          <w:rStyle w:val="14pt"/>
          <w:sz w:val="24"/>
          <w:szCs w:val="24"/>
        </w:rPr>
        <w:t>сельскохозяйственного производства</w:t>
      </w:r>
    </w:p>
    <w:p w:rsidR="00366053" w:rsidRDefault="00366053" w:rsidP="00366053">
      <w:pPr>
        <w:rPr>
          <w:rStyle w:val="14pt"/>
          <w:color w:val="FF0000"/>
        </w:rPr>
      </w:pPr>
    </w:p>
    <w:p w:rsidR="00366053" w:rsidRDefault="00366053" w:rsidP="00366053">
      <w:pPr>
        <w:rPr>
          <w:rStyle w:val="14pt"/>
        </w:rPr>
      </w:pPr>
    </w:p>
    <w:p w:rsidR="00366053" w:rsidRPr="004C6E2A" w:rsidRDefault="00366053" w:rsidP="00366053">
      <w:pPr>
        <w:jc w:val="both"/>
        <w:rPr>
          <w:rStyle w:val="14pt"/>
          <w:sz w:val="24"/>
          <w:szCs w:val="24"/>
        </w:rPr>
      </w:pPr>
      <w:r>
        <w:rPr>
          <w:rStyle w:val="14pt"/>
          <w:sz w:val="24"/>
        </w:rPr>
        <w:t xml:space="preserve">        </w:t>
      </w:r>
      <w:proofErr w:type="gramStart"/>
      <w:r w:rsidR="004C6E2A" w:rsidRPr="004C6E2A">
        <w:rPr>
          <w:sz w:val="24"/>
          <w:szCs w:val="24"/>
        </w:rPr>
        <w:t>В соответствии  со ст. 39.11,39.12 Земельного кодекса РФ Приказом ФАС России от 10.02.2010 N 67 (ред. от 17.06.2021)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</w:t>
      </w:r>
      <w:proofErr w:type="gramEnd"/>
      <w:r w:rsidR="004C6E2A" w:rsidRPr="004C6E2A">
        <w:rPr>
          <w:sz w:val="24"/>
          <w:szCs w:val="24"/>
        </w:rPr>
        <w:t xml:space="preserve"> </w:t>
      </w:r>
      <w:proofErr w:type="gramStart"/>
      <w:r w:rsidR="004C6E2A" w:rsidRPr="004C6E2A">
        <w:rPr>
          <w:sz w:val="24"/>
          <w:szCs w:val="24"/>
        </w:rPr>
        <w:t>проведения торгов в форме конкурса" (вместе с "Правилами</w:t>
      </w:r>
      <w:proofErr w:type="gramEnd"/>
      <w:r w:rsidR="004C6E2A" w:rsidRPr="004C6E2A">
        <w:rPr>
          <w:sz w:val="24"/>
          <w:szCs w:val="24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имущества", зарегистрировано в Минюсте России 11.02.2010 N 16386)</w:t>
      </w:r>
    </w:p>
    <w:p w:rsidR="00366053" w:rsidRDefault="00366053" w:rsidP="00366053">
      <w:pPr>
        <w:jc w:val="both"/>
        <w:rPr>
          <w:rStyle w:val="14pt"/>
          <w:sz w:val="24"/>
        </w:rPr>
      </w:pPr>
    </w:p>
    <w:p w:rsidR="00366053" w:rsidRDefault="00366053" w:rsidP="00366053">
      <w:pPr>
        <w:jc w:val="center"/>
        <w:rPr>
          <w:rStyle w:val="14pt"/>
          <w:sz w:val="24"/>
        </w:rPr>
      </w:pPr>
      <w:r>
        <w:rPr>
          <w:rStyle w:val="14pt"/>
          <w:sz w:val="24"/>
        </w:rPr>
        <w:t>АДМИНИСТРАЦИЯ ОСЕЦКОГО СЕЛЬСКОГО ПОСЕЛЕНИЯ  ПОСТАНОВЛЯЕТ:</w:t>
      </w:r>
    </w:p>
    <w:p w:rsidR="00366053" w:rsidRDefault="00366053" w:rsidP="00366053">
      <w:pPr>
        <w:jc w:val="both"/>
        <w:outlineLvl w:val="0"/>
        <w:rPr>
          <w:rStyle w:val="14pt"/>
          <w:sz w:val="24"/>
        </w:rPr>
      </w:pPr>
      <w:r>
        <w:rPr>
          <w:rStyle w:val="14pt"/>
          <w:sz w:val="24"/>
        </w:rPr>
        <w:t xml:space="preserve">         1. </w:t>
      </w:r>
      <w:r w:rsidR="004C6E2A">
        <w:rPr>
          <w:rStyle w:val="14pt"/>
          <w:sz w:val="24"/>
        </w:rPr>
        <w:t xml:space="preserve">Провести </w:t>
      </w:r>
      <w:r w:rsidR="004C6E2A" w:rsidRPr="004C6E2A">
        <w:rPr>
          <w:rStyle w:val="14pt"/>
          <w:sz w:val="24"/>
        </w:rPr>
        <w:t>а</w:t>
      </w:r>
      <w:r w:rsidRPr="004C6E2A">
        <w:rPr>
          <w:rStyle w:val="14pt"/>
          <w:sz w:val="24"/>
        </w:rPr>
        <w:t>укцион</w:t>
      </w:r>
      <w:r>
        <w:rPr>
          <w:rStyle w:val="14pt"/>
          <w:sz w:val="24"/>
        </w:rPr>
        <w:t xml:space="preserve"> по продаже прав аренды земельного  участка открытого по форме подачи предложений, из земель сельскохозяйственного назначения, для  сельскохозяйственного производства</w:t>
      </w:r>
      <w:r w:rsidR="004C6E2A">
        <w:rPr>
          <w:rStyle w:val="14pt"/>
          <w:sz w:val="24"/>
        </w:rPr>
        <w:t xml:space="preserve"> </w:t>
      </w:r>
      <w:r>
        <w:rPr>
          <w:rStyle w:val="14pt"/>
          <w:sz w:val="24"/>
        </w:rPr>
        <w:t>площадью  55000 кв.м., кадастровый  номер 76:06:102202:54, расположенный по адресу: Ярославская область,</w:t>
      </w:r>
      <w:r w:rsidR="004C6E2A">
        <w:rPr>
          <w:rStyle w:val="14pt"/>
          <w:sz w:val="24"/>
        </w:rPr>
        <w:t xml:space="preserve">  </w:t>
      </w:r>
      <w:proofErr w:type="spellStart"/>
      <w:r w:rsidR="004C6E2A">
        <w:rPr>
          <w:rStyle w:val="14pt"/>
          <w:sz w:val="24"/>
        </w:rPr>
        <w:t>Любимский</w:t>
      </w:r>
      <w:proofErr w:type="spellEnd"/>
      <w:r w:rsidR="004C6E2A">
        <w:rPr>
          <w:rStyle w:val="14pt"/>
          <w:sz w:val="24"/>
        </w:rPr>
        <w:t xml:space="preserve"> р-н</w:t>
      </w:r>
      <w:proofErr w:type="gramStart"/>
      <w:r w:rsidR="004C6E2A">
        <w:rPr>
          <w:rStyle w:val="14pt"/>
          <w:sz w:val="24"/>
        </w:rPr>
        <w:t xml:space="preserve">  ,</w:t>
      </w:r>
      <w:proofErr w:type="gramEnd"/>
      <w:r w:rsidR="004C6E2A">
        <w:rPr>
          <w:rStyle w:val="14pt"/>
          <w:sz w:val="24"/>
        </w:rPr>
        <w:t xml:space="preserve"> с/</w:t>
      </w:r>
      <w:proofErr w:type="spellStart"/>
      <w:r w:rsidR="004C6E2A">
        <w:rPr>
          <w:rStyle w:val="14pt"/>
          <w:sz w:val="24"/>
        </w:rPr>
        <w:t>п</w:t>
      </w:r>
      <w:proofErr w:type="spellEnd"/>
      <w:r w:rsidR="004C6E2A">
        <w:rPr>
          <w:rStyle w:val="14pt"/>
          <w:sz w:val="24"/>
        </w:rPr>
        <w:t xml:space="preserve">  </w:t>
      </w:r>
      <w:proofErr w:type="spellStart"/>
      <w:r w:rsidR="004C6E2A">
        <w:rPr>
          <w:rStyle w:val="14pt"/>
          <w:sz w:val="24"/>
        </w:rPr>
        <w:t>Осецкое</w:t>
      </w:r>
      <w:proofErr w:type="spellEnd"/>
      <w:r>
        <w:rPr>
          <w:rStyle w:val="14pt"/>
          <w:sz w:val="24"/>
        </w:rPr>
        <w:t xml:space="preserve">,  в 275  м на </w:t>
      </w:r>
      <w:proofErr w:type="spellStart"/>
      <w:r>
        <w:rPr>
          <w:rStyle w:val="14pt"/>
          <w:sz w:val="24"/>
        </w:rPr>
        <w:t>северо</w:t>
      </w:r>
      <w:proofErr w:type="spellEnd"/>
      <w:r>
        <w:rPr>
          <w:rStyle w:val="14pt"/>
          <w:sz w:val="24"/>
        </w:rPr>
        <w:t xml:space="preserve"> - восток от д. </w:t>
      </w:r>
      <w:proofErr w:type="spellStart"/>
      <w:r>
        <w:rPr>
          <w:rStyle w:val="14pt"/>
          <w:sz w:val="24"/>
        </w:rPr>
        <w:t>Исады</w:t>
      </w:r>
      <w:proofErr w:type="spellEnd"/>
      <w:r>
        <w:rPr>
          <w:rStyle w:val="14pt"/>
          <w:sz w:val="24"/>
        </w:rPr>
        <w:t>.</w:t>
      </w:r>
    </w:p>
    <w:p w:rsidR="00366053" w:rsidRPr="004C6E2A" w:rsidRDefault="004C6E2A" w:rsidP="004C6E2A">
      <w:pPr>
        <w:jc w:val="both"/>
        <w:outlineLvl w:val="0"/>
        <w:rPr>
          <w:rStyle w:val="14pt"/>
          <w:sz w:val="24"/>
          <w:szCs w:val="24"/>
        </w:rPr>
      </w:pPr>
      <w:r w:rsidRPr="004C6E2A">
        <w:rPr>
          <w:rStyle w:val="14pt"/>
          <w:sz w:val="24"/>
          <w:szCs w:val="24"/>
        </w:rPr>
        <w:t xml:space="preserve">       </w:t>
      </w:r>
      <w:r>
        <w:rPr>
          <w:rStyle w:val="14pt"/>
          <w:sz w:val="24"/>
          <w:szCs w:val="24"/>
        </w:rPr>
        <w:t xml:space="preserve"> </w:t>
      </w:r>
      <w:r w:rsidRPr="004C6E2A">
        <w:rPr>
          <w:sz w:val="24"/>
          <w:szCs w:val="24"/>
        </w:rPr>
        <w:t>2. Обеспечить публикацию сообщения о проведении аукциона, по продаже прав аренды земельных участков в информационном бюллетене «</w:t>
      </w:r>
      <w:proofErr w:type="spellStart"/>
      <w:r w:rsidRPr="004C6E2A">
        <w:rPr>
          <w:sz w:val="24"/>
          <w:szCs w:val="24"/>
        </w:rPr>
        <w:t>Осецкий</w:t>
      </w:r>
      <w:proofErr w:type="spellEnd"/>
      <w:r w:rsidRPr="004C6E2A">
        <w:rPr>
          <w:sz w:val="24"/>
          <w:szCs w:val="24"/>
        </w:rPr>
        <w:t xml:space="preserve"> вестник», на официальном сайте Российской Федерации в сети Интернет для размещения информации о проведении торгов </w:t>
      </w:r>
      <w:proofErr w:type="gramStart"/>
      <w:r w:rsidRPr="004C6E2A">
        <w:rPr>
          <w:sz w:val="24"/>
          <w:szCs w:val="24"/>
        </w:rPr>
        <w:t xml:space="preserve">( </w:t>
      </w:r>
      <w:proofErr w:type="gramEnd"/>
      <w:r w:rsidR="00F519FE">
        <w:fldChar w:fldCharType="begin"/>
      </w:r>
      <w:r w:rsidR="00F519FE">
        <w:instrText>HYPERLINK "http://www.torgi.gov.ru/"</w:instrText>
      </w:r>
      <w:r w:rsidR="00F519FE">
        <w:fldChar w:fldCharType="separate"/>
      </w:r>
      <w:r w:rsidRPr="004C6E2A">
        <w:rPr>
          <w:color w:val="0000FF"/>
          <w:sz w:val="24"/>
          <w:szCs w:val="24"/>
          <w:u w:val="single"/>
          <w:lang w:val="en-US"/>
        </w:rPr>
        <w:t>www</w:t>
      </w:r>
      <w:r w:rsidRPr="004C6E2A">
        <w:rPr>
          <w:color w:val="0000FF"/>
          <w:sz w:val="24"/>
          <w:szCs w:val="24"/>
          <w:u w:val="single"/>
        </w:rPr>
        <w:t>.</w:t>
      </w:r>
      <w:proofErr w:type="spellStart"/>
      <w:r w:rsidRPr="004C6E2A">
        <w:rPr>
          <w:color w:val="0000FF"/>
          <w:sz w:val="24"/>
          <w:szCs w:val="24"/>
          <w:u w:val="single"/>
          <w:lang w:val="en-US"/>
        </w:rPr>
        <w:t>torgi</w:t>
      </w:r>
      <w:proofErr w:type="spellEnd"/>
      <w:r w:rsidRPr="004C6E2A">
        <w:rPr>
          <w:color w:val="0000FF"/>
          <w:sz w:val="24"/>
          <w:szCs w:val="24"/>
          <w:u w:val="single"/>
        </w:rPr>
        <w:t>.</w:t>
      </w:r>
      <w:proofErr w:type="spellStart"/>
      <w:r w:rsidRPr="004C6E2A">
        <w:rPr>
          <w:color w:val="0000FF"/>
          <w:sz w:val="24"/>
          <w:szCs w:val="24"/>
          <w:u w:val="single"/>
          <w:lang w:val="en-US"/>
        </w:rPr>
        <w:t>gov</w:t>
      </w:r>
      <w:proofErr w:type="spellEnd"/>
      <w:r w:rsidRPr="004C6E2A">
        <w:rPr>
          <w:color w:val="0000FF"/>
          <w:sz w:val="24"/>
          <w:szCs w:val="24"/>
          <w:u w:val="single"/>
        </w:rPr>
        <w:t>.</w:t>
      </w:r>
      <w:proofErr w:type="spellStart"/>
      <w:r w:rsidRPr="004C6E2A">
        <w:rPr>
          <w:color w:val="0000FF"/>
          <w:sz w:val="24"/>
          <w:szCs w:val="24"/>
          <w:u w:val="single"/>
          <w:lang w:val="en-US"/>
        </w:rPr>
        <w:t>ru</w:t>
      </w:r>
      <w:proofErr w:type="spellEnd"/>
      <w:r w:rsidR="00F519FE">
        <w:fldChar w:fldCharType="end"/>
      </w:r>
      <w:r w:rsidRPr="004C6E2A">
        <w:rPr>
          <w:sz w:val="24"/>
          <w:szCs w:val="24"/>
        </w:rPr>
        <w:t xml:space="preserve">), на официальном сайте администрации Осецкого сельского поселения </w:t>
      </w:r>
      <w:proofErr w:type="spellStart"/>
      <w:r w:rsidRPr="004C6E2A">
        <w:rPr>
          <w:sz w:val="24"/>
          <w:szCs w:val="24"/>
        </w:rPr>
        <w:t>Любимского</w:t>
      </w:r>
      <w:proofErr w:type="spellEnd"/>
      <w:r w:rsidRPr="004C6E2A">
        <w:rPr>
          <w:sz w:val="24"/>
          <w:szCs w:val="24"/>
        </w:rPr>
        <w:t xml:space="preserve"> муниципального района Ярославской области.</w:t>
      </w:r>
    </w:p>
    <w:p w:rsidR="00366053" w:rsidRPr="004C6E2A" w:rsidRDefault="004C6E2A" w:rsidP="00366053">
      <w:pPr>
        <w:jc w:val="both"/>
        <w:outlineLvl w:val="0"/>
        <w:rPr>
          <w:rStyle w:val="14pt"/>
          <w:sz w:val="24"/>
          <w:szCs w:val="24"/>
        </w:rPr>
      </w:pPr>
      <w:r>
        <w:rPr>
          <w:rStyle w:val="14pt"/>
          <w:sz w:val="24"/>
        </w:rPr>
        <w:t xml:space="preserve">        </w:t>
      </w:r>
      <w:r w:rsidR="00366053" w:rsidRPr="004C6E2A">
        <w:rPr>
          <w:rStyle w:val="14pt"/>
          <w:sz w:val="24"/>
          <w:szCs w:val="24"/>
        </w:rPr>
        <w:t xml:space="preserve">3. </w:t>
      </w:r>
      <w:proofErr w:type="gramStart"/>
      <w:r w:rsidR="00366053" w:rsidRPr="004C6E2A">
        <w:rPr>
          <w:rStyle w:val="14pt"/>
          <w:sz w:val="24"/>
          <w:szCs w:val="24"/>
        </w:rPr>
        <w:t>Контроль за</w:t>
      </w:r>
      <w:proofErr w:type="gramEnd"/>
      <w:r w:rsidR="00366053" w:rsidRPr="004C6E2A">
        <w:rPr>
          <w:rStyle w:val="14pt"/>
          <w:sz w:val="24"/>
          <w:szCs w:val="24"/>
        </w:rPr>
        <w:t xml:space="preserve"> исполнением постановления возложить на заместителя Главы Осецкого сельского поселения  Соловьеву Т.В.</w:t>
      </w:r>
    </w:p>
    <w:p w:rsidR="00366053" w:rsidRPr="004C6E2A" w:rsidRDefault="004C6E2A" w:rsidP="004C6E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A21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66053" w:rsidRPr="004C6E2A">
        <w:rPr>
          <w:sz w:val="24"/>
          <w:szCs w:val="24"/>
        </w:rPr>
        <w:t xml:space="preserve">4. Постановление вступает в силу с момента его подписания.  </w:t>
      </w:r>
    </w:p>
    <w:p w:rsidR="00366053" w:rsidRPr="004C6E2A" w:rsidRDefault="00366053" w:rsidP="00366053">
      <w:pPr>
        <w:jc w:val="both"/>
        <w:rPr>
          <w:sz w:val="24"/>
          <w:szCs w:val="24"/>
        </w:rPr>
      </w:pPr>
    </w:p>
    <w:p w:rsidR="00366053" w:rsidRPr="004C6E2A" w:rsidRDefault="00366053" w:rsidP="00366053">
      <w:pPr>
        <w:jc w:val="both"/>
        <w:rPr>
          <w:sz w:val="24"/>
          <w:szCs w:val="24"/>
        </w:rPr>
      </w:pPr>
    </w:p>
    <w:p w:rsidR="00366053" w:rsidRPr="004C6E2A" w:rsidRDefault="00366053" w:rsidP="00366053">
      <w:pPr>
        <w:jc w:val="both"/>
        <w:rPr>
          <w:sz w:val="24"/>
          <w:szCs w:val="24"/>
        </w:rPr>
      </w:pPr>
    </w:p>
    <w:p w:rsidR="00366053" w:rsidRPr="004C6E2A" w:rsidRDefault="00366053" w:rsidP="00366053">
      <w:pPr>
        <w:jc w:val="both"/>
        <w:rPr>
          <w:sz w:val="24"/>
          <w:szCs w:val="24"/>
        </w:rPr>
      </w:pPr>
      <w:r w:rsidRPr="004C6E2A">
        <w:rPr>
          <w:rStyle w:val="14pt"/>
          <w:sz w:val="24"/>
          <w:szCs w:val="24"/>
        </w:rPr>
        <w:t>Глава Осецкого сельского поселения                                В.А. Сочнев</w:t>
      </w:r>
    </w:p>
    <w:p w:rsidR="00620A56" w:rsidRPr="004C6E2A" w:rsidRDefault="00620A56">
      <w:pPr>
        <w:rPr>
          <w:sz w:val="24"/>
          <w:szCs w:val="24"/>
        </w:rPr>
      </w:pPr>
    </w:p>
    <w:sectPr w:rsidR="00620A56" w:rsidRPr="004C6E2A" w:rsidSect="00620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56DFA"/>
    <w:rsid w:val="000A321E"/>
    <w:rsid w:val="001253A1"/>
    <w:rsid w:val="002F3AFC"/>
    <w:rsid w:val="00366053"/>
    <w:rsid w:val="003A21BC"/>
    <w:rsid w:val="003C6A64"/>
    <w:rsid w:val="00434A26"/>
    <w:rsid w:val="004C6E2A"/>
    <w:rsid w:val="00557D36"/>
    <w:rsid w:val="00620A56"/>
    <w:rsid w:val="00656DFA"/>
    <w:rsid w:val="0067509B"/>
    <w:rsid w:val="00E14C3C"/>
    <w:rsid w:val="00F519FE"/>
    <w:rsid w:val="00FD6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56DF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56DFA"/>
    <w:pPr>
      <w:spacing w:before="280" w:after="119"/>
    </w:pPr>
    <w:rPr>
      <w:sz w:val="24"/>
      <w:szCs w:val="24"/>
      <w:lang w:eastAsia="ar-SA"/>
    </w:rPr>
  </w:style>
  <w:style w:type="paragraph" w:styleId="a5">
    <w:name w:val="Body Text Indent"/>
    <w:basedOn w:val="a"/>
    <w:link w:val="a6"/>
    <w:uiPriority w:val="99"/>
    <w:semiHidden/>
    <w:unhideWhenUsed/>
    <w:rsid w:val="00656DFA"/>
    <w:pPr>
      <w:ind w:firstLine="720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56D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link w:val="a8"/>
    <w:uiPriority w:val="99"/>
    <w:qFormat/>
    <w:rsid w:val="00656DFA"/>
    <w:pPr>
      <w:jc w:val="both"/>
    </w:pPr>
    <w:rPr>
      <w:sz w:val="28"/>
      <w:szCs w:val="24"/>
    </w:rPr>
  </w:style>
  <w:style w:type="character" w:customStyle="1" w:styleId="a8">
    <w:name w:val="Подзаголовок Знак"/>
    <w:basedOn w:val="a0"/>
    <w:link w:val="a7"/>
    <w:uiPriority w:val="99"/>
    <w:rsid w:val="00656D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656DF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56D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56DFA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56D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Осн. текст УАГ"/>
    <w:basedOn w:val="a"/>
    <w:uiPriority w:val="99"/>
    <w:rsid w:val="00656DFA"/>
    <w:pPr>
      <w:ind w:firstLine="851"/>
      <w:jc w:val="both"/>
    </w:pPr>
    <w:rPr>
      <w:sz w:val="24"/>
      <w:szCs w:val="24"/>
    </w:rPr>
  </w:style>
  <w:style w:type="paragraph" w:customStyle="1" w:styleId="ConsPlusNormal">
    <w:name w:val="ConsPlusNormal"/>
    <w:uiPriority w:val="99"/>
    <w:rsid w:val="00656D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a">
    <w:name w:val="Содержимое таблицы"/>
    <w:basedOn w:val="a"/>
    <w:uiPriority w:val="99"/>
    <w:rsid w:val="00656DFA"/>
    <w:pPr>
      <w:suppressLineNumbers/>
      <w:suppressAutoHyphens/>
      <w:snapToGrid w:val="0"/>
    </w:pPr>
    <w:rPr>
      <w:rFonts w:eastAsia="SimSun" w:cs="Lucida Sans"/>
      <w:kern w:val="2"/>
      <w:sz w:val="22"/>
      <w:szCs w:val="24"/>
      <w:lang w:eastAsia="zh-CN" w:bidi="hi-IN"/>
    </w:rPr>
  </w:style>
  <w:style w:type="character" w:customStyle="1" w:styleId="14pt">
    <w:name w:val="Стиль 14 pt"/>
    <w:basedOn w:val="a0"/>
    <w:rsid w:val="00366053"/>
    <w:rPr>
      <w:rFonts w:ascii="Times New Roman" w:hAnsi="Times New Roman" w:cs="Times New Roman" w:hint="default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4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2024-02-14T12:29:00Z</cp:lastPrinted>
  <dcterms:created xsi:type="dcterms:W3CDTF">2024-02-14T05:19:00Z</dcterms:created>
  <dcterms:modified xsi:type="dcterms:W3CDTF">2024-03-22T10:13:00Z</dcterms:modified>
</cp:coreProperties>
</file>